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  <w:r w:rsidRPr="00340E63">
        <w:rPr>
          <w:b/>
          <w:bCs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2364537</wp:posOffset>
            </wp:positionH>
            <wp:positionV relativeFrom="paragraph">
              <wp:posOffset>35830</wp:posOffset>
            </wp:positionV>
            <wp:extent cx="1226469" cy="1742954"/>
            <wp:effectExtent l="171450" t="133350" r="353060" b="312420"/>
            <wp:wrapNone/>
            <wp:docPr id="1" name="Рисунок 1" descr="C:\Documents and Settings\User\Рабочий стол\Бегелд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гелді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81" t="9060" r="8219" b="1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744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340E63" w:rsidRDefault="00340E63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>Қадырғалиев Бегелді Сайлауұлы.</w:t>
      </w: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>Батыс Қазақстан облысы.Ақжайық ауданы.</w:t>
      </w: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>М.Әуезов атындағы №2 ОЖЖББ мектебінің дене тәрбиесі пәні мұғалімі</w:t>
      </w:r>
    </w:p>
    <w:p w:rsidR="00650554" w:rsidRDefault="00650554" w:rsidP="00650554">
      <w:pPr>
        <w:jc w:val="center"/>
        <w:rPr>
          <w:b/>
          <w:bCs/>
          <w:sz w:val="28"/>
          <w:szCs w:val="28"/>
          <w:lang w:val="kk-KZ"/>
        </w:rPr>
      </w:pPr>
      <w:r w:rsidRPr="0088011E">
        <w:rPr>
          <w:b/>
          <w:bCs/>
          <w:sz w:val="28"/>
          <w:szCs w:val="28"/>
          <w:lang w:val="kk-KZ"/>
        </w:rPr>
        <w:t xml:space="preserve">Шаңғы дайындығы сабағының күнделікті жоспары </w:t>
      </w:r>
    </w:p>
    <w:p w:rsidR="00650554" w:rsidRPr="0088011E" w:rsidRDefault="00650554" w:rsidP="00650554">
      <w:pPr>
        <w:jc w:val="center"/>
        <w:rPr>
          <w:sz w:val="28"/>
          <w:szCs w:val="28"/>
          <w:lang w:val="kk-KZ"/>
        </w:rPr>
      </w:pPr>
    </w:p>
    <w:p w:rsidR="00650554" w:rsidRPr="0088011E" w:rsidRDefault="00650554" w:rsidP="00650554">
      <w:pPr>
        <w:tabs>
          <w:tab w:val="left" w:pos="2790"/>
        </w:tabs>
        <w:rPr>
          <w:sz w:val="28"/>
          <w:szCs w:val="28"/>
          <w:lang w:val="kk-KZ"/>
        </w:rPr>
      </w:pPr>
      <w:r w:rsidRPr="0088011E">
        <w:rPr>
          <w:sz w:val="28"/>
          <w:szCs w:val="28"/>
          <w:lang w:val="kk-KZ"/>
        </w:rPr>
        <w:t>Өткізілетін күні : _______                                                                 Сынып : _8_</w:t>
      </w:r>
    </w:p>
    <w:p w:rsidR="00650554" w:rsidRPr="0088011E" w:rsidRDefault="00650554" w:rsidP="00650554">
      <w:pPr>
        <w:rPr>
          <w:sz w:val="28"/>
          <w:szCs w:val="28"/>
          <w:lang w:val="kk-KZ"/>
        </w:rPr>
      </w:pPr>
      <w:r w:rsidRPr="0088011E">
        <w:rPr>
          <w:sz w:val="28"/>
          <w:szCs w:val="28"/>
          <w:lang w:val="kk-KZ"/>
        </w:rPr>
        <w:t xml:space="preserve"> Өткізілетін орны :   Спорт.алаңы                                                     Уақыты :   45 мин.</w:t>
      </w:r>
    </w:p>
    <w:p w:rsidR="00650554" w:rsidRPr="0088011E" w:rsidRDefault="00650554" w:rsidP="00650554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 xml:space="preserve"> Сабақтын мақсаты : </w:t>
      </w:r>
      <w:r w:rsidRPr="0088011E">
        <w:rPr>
          <w:sz w:val="28"/>
          <w:szCs w:val="28"/>
          <w:lang w:val="kk-KZ"/>
        </w:rPr>
        <w:t>Таяқсыз коньки әдісімен жүруді жетілдіру.</w:t>
      </w:r>
    </w:p>
    <w:p w:rsidR="00650554" w:rsidRPr="0088011E" w:rsidRDefault="00650554" w:rsidP="00650554">
      <w:pPr>
        <w:rPr>
          <w:sz w:val="28"/>
          <w:szCs w:val="28"/>
          <w:lang w:val="kk-KZ"/>
        </w:rPr>
      </w:pPr>
      <w:r w:rsidRPr="0088011E">
        <w:rPr>
          <w:sz w:val="28"/>
          <w:szCs w:val="28"/>
          <w:lang w:val="kk-KZ"/>
        </w:rPr>
        <w:t xml:space="preserve"> </w:t>
      </w:r>
      <w:r w:rsidRPr="0088011E">
        <w:rPr>
          <w:b/>
          <w:sz w:val="28"/>
          <w:szCs w:val="28"/>
          <w:lang w:val="kk-KZ"/>
        </w:rPr>
        <w:t>1. Білімділік :</w:t>
      </w:r>
      <w:r w:rsidRPr="0088011E">
        <w:rPr>
          <w:sz w:val="28"/>
          <w:szCs w:val="28"/>
          <w:lang w:val="kk-KZ"/>
        </w:rPr>
        <w:t xml:space="preserve">   Соқа әдісімен тежеу және төменгі тұрыста беткейден түсуді үйрету.</w:t>
      </w:r>
    </w:p>
    <w:p w:rsidR="00650554" w:rsidRPr="0088011E" w:rsidRDefault="00650554" w:rsidP="00650554">
      <w:pPr>
        <w:tabs>
          <w:tab w:val="left" w:pos="2265"/>
        </w:tabs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2. Денсаулық сақтау :</w:t>
      </w:r>
      <w:r w:rsidRPr="0088011E">
        <w:rPr>
          <w:sz w:val="28"/>
          <w:szCs w:val="28"/>
          <w:lang w:val="kk-KZ"/>
        </w:rPr>
        <w:t xml:space="preserve">  Шапшандық , жылдамдық сапаларын дамыту.    </w:t>
      </w:r>
    </w:p>
    <w:p w:rsidR="00650554" w:rsidRPr="0088011E" w:rsidRDefault="00650554" w:rsidP="00650554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 xml:space="preserve"> 3. Тәрбиелік:</w:t>
      </w:r>
      <w:r w:rsidRPr="0088011E">
        <w:rPr>
          <w:sz w:val="28"/>
          <w:szCs w:val="28"/>
          <w:lang w:val="kk-KZ"/>
        </w:rPr>
        <w:t xml:space="preserve">      Сабақтағы барлық жүктемені дұрыс орындау. Тәртіпке тарту.</w:t>
      </w:r>
    </w:p>
    <w:p w:rsidR="00650554" w:rsidRPr="0088011E" w:rsidRDefault="00650554" w:rsidP="00650554">
      <w:pPr>
        <w:rPr>
          <w:sz w:val="28"/>
          <w:szCs w:val="28"/>
          <w:lang w:val="kk-KZ"/>
        </w:rPr>
      </w:pPr>
      <w:r w:rsidRPr="0088011E">
        <w:rPr>
          <w:b/>
          <w:sz w:val="28"/>
          <w:szCs w:val="28"/>
          <w:lang w:val="kk-KZ"/>
        </w:rPr>
        <w:t>Қолданатын спорт. құралдары:</w:t>
      </w:r>
      <w:r w:rsidRPr="0088011E">
        <w:rPr>
          <w:sz w:val="28"/>
          <w:szCs w:val="28"/>
          <w:lang w:val="kk-KZ"/>
        </w:rPr>
        <w:t>шаңғы,</w:t>
      </w:r>
    </w:p>
    <w:p w:rsidR="00650554" w:rsidRPr="0088011E" w:rsidRDefault="00650554" w:rsidP="00650554">
      <w:pPr>
        <w:rPr>
          <w:sz w:val="28"/>
          <w:szCs w:val="28"/>
          <w:lang w:val="kk-KZ"/>
        </w:rPr>
      </w:pPr>
      <w:r w:rsidRPr="0088011E">
        <w:rPr>
          <w:sz w:val="28"/>
          <w:szCs w:val="28"/>
          <w:lang w:val="kk-KZ"/>
        </w:rPr>
        <w:t xml:space="preserve">  </w:t>
      </w:r>
    </w:p>
    <w:tbl>
      <w:tblPr>
        <w:tblW w:w="1020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4892"/>
        <w:gridCol w:w="992"/>
        <w:gridCol w:w="3827"/>
      </w:tblGrid>
      <w:tr w:rsidR="00650554" w:rsidRPr="0088011E" w:rsidTr="00DA53D1">
        <w:trPr>
          <w:trHeight w:val="808"/>
        </w:trPr>
        <w:tc>
          <w:tcPr>
            <w:tcW w:w="498" w:type="dxa"/>
          </w:tcPr>
          <w:p w:rsidR="00650554" w:rsidRPr="0088011E" w:rsidRDefault="00650554" w:rsidP="00DA53D1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8011E"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892" w:type="dxa"/>
          </w:tcPr>
          <w:p w:rsidR="00650554" w:rsidRPr="0088011E" w:rsidRDefault="00650554" w:rsidP="00DA53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8011E">
              <w:rPr>
                <w:b/>
                <w:bCs/>
                <w:sz w:val="28"/>
                <w:szCs w:val="28"/>
                <w:lang w:val="kk-KZ"/>
              </w:rPr>
              <w:t xml:space="preserve">Сабақтың мазмұны . </w:t>
            </w:r>
          </w:p>
        </w:tc>
        <w:tc>
          <w:tcPr>
            <w:tcW w:w="992" w:type="dxa"/>
          </w:tcPr>
          <w:p w:rsidR="00650554" w:rsidRPr="0088011E" w:rsidRDefault="00650554" w:rsidP="00DA53D1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8011E">
              <w:rPr>
                <w:b/>
                <w:bCs/>
                <w:sz w:val="28"/>
                <w:szCs w:val="28"/>
                <w:lang w:val="kk-KZ"/>
              </w:rPr>
              <w:t xml:space="preserve">Жүктеме </w:t>
            </w:r>
          </w:p>
          <w:p w:rsidR="00650554" w:rsidRPr="0088011E" w:rsidRDefault="00650554" w:rsidP="00DA53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50554" w:rsidRPr="0088011E" w:rsidRDefault="00650554" w:rsidP="00DA53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8011E">
              <w:rPr>
                <w:b/>
                <w:bCs/>
                <w:sz w:val="28"/>
                <w:szCs w:val="28"/>
                <w:lang w:val="kk-KZ"/>
              </w:rPr>
              <w:t>Әдістемелік нұсқаулар</w:t>
            </w:r>
          </w:p>
        </w:tc>
      </w:tr>
      <w:tr w:rsidR="00650554" w:rsidRPr="0088011E" w:rsidTr="00DA53D1">
        <w:trPr>
          <w:trHeight w:val="71"/>
        </w:trPr>
        <w:tc>
          <w:tcPr>
            <w:tcW w:w="498" w:type="dxa"/>
          </w:tcPr>
          <w:p w:rsidR="00650554" w:rsidRPr="0088011E" w:rsidRDefault="00650554" w:rsidP="00DA53D1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8011E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4892" w:type="dxa"/>
          </w:tcPr>
          <w:p w:rsidR="00650554" w:rsidRPr="0088011E" w:rsidRDefault="00650554" w:rsidP="00DA53D1">
            <w:pPr>
              <w:pStyle w:val="1"/>
              <w:rPr>
                <w:sz w:val="28"/>
                <w:szCs w:val="28"/>
              </w:rPr>
            </w:pPr>
            <w:r w:rsidRPr="0088011E">
              <w:rPr>
                <w:sz w:val="28"/>
                <w:szCs w:val="28"/>
              </w:rPr>
              <w:t>Кіріспе бөлімі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Сапқа тұрғызу.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Рапорт тапсыртқызу.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Сабақтың мақсатың түсіндіру.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Шаңғы алаңымен 1айналым таяқсыз жүру,2айналым таяқпен жүру.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Жалпы дамыту жаттығулар жасау: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-  Ж.Б:  Қол құлыпта.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1-4 қолды оң жаққа айналдыру</w:t>
            </w:r>
          </w:p>
          <w:p w:rsidR="00650554" w:rsidRPr="0088011E" w:rsidRDefault="00650554" w:rsidP="00DA53D1">
            <w:pPr>
              <w:ind w:firstLine="708"/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1-4 қолды сол  жаққа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-  Ж.Б:   Қол құлыпта.</w:t>
            </w:r>
          </w:p>
          <w:p w:rsidR="00650554" w:rsidRPr="0088011E" w:rsidRDefault="00650554" w:rsidP="00DA53D1">
            <w:pPr>
              <w:ind w:firstLine="708"/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1.- құлыпты ашпай қолды алға жіберу</w:t>
            </w:r>
          </w:p>
          <w:p w:rsidR="00650554" w:rsidRPr="0088011E" w:rsidRDefault="00650554" w:rsidP="00DA53D1">
            <w:pPr>
              <w:ind w:firstLine="708"/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2.- Ж.Б.</w:t>
            </w:r>
          </w:p>
          <w:p w:rsidR="00650554" w:rsidRPr="0088011E" w:rsidRDefault="00650554" w:rsidP="00DA53D1">
            <w:pPr>
              <w:ind w:firstLine="708"/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lastRenderedPageBreak/>
              <w:t xml:space="preserve">  3.- құлыпты ашпай қолды алға жіберу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4.- Ж.Б.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-    Ж.Б:   Қол иықта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1-4: иықты алға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1-4: иықты артқа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-   Ж.Б:  Оң қолды көтеру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1,2: қолды артқа сермеу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3,4: қолды ауыстырып сермеу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-   Ж.Б:   Қолды жан жаққа жіберу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1,2:қолдың үшін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3,4: шынтақты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5,6: қолды алға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7,8: қолды артқа айналдыру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-  Ж.Б:    Қолды бүгіп кеуде алдында ұстау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   1,2: қолды артқа жіберу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                3,4: қолды түзетіп артқа жіберу</w:t>
            </w:r>
          </w:p>
          <w:p w:rsidR="00650554" w:rsidRPr="0088011E" w:rsidRDefault="00650554" w:rsidP="00DA53D1">
            <w:pPr>
              <w:pStyle w:val="1"/>
              <w:rPr>
                <w:sz w:val="28"/>
                <w:szCs w:val="28"/>
              </w:rPr>
            </w:pPr>
            <w:r w:rsidRPr="0088011E">
              <w:rPr>
                <w:sz w:val="28"/>
                <w:szCs w:val="28"/>
              </w:rPr>
              <w:t xml:space="preserve">Негізгі бөлім  </w:t>
            </w:r>
          </w:p>
          <w:p w:rsidR="00650554" w:rsidRPr="0088011E" w:rsidRDefault="00650554" w:rsidP="00DA53D1">
            <w:pPr>
              <w:tabs>
                <w:tab w:val="left" w:pos="2265"/>
              </w:tabs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Таяқсыз коньки әдісімен жүруді жетілдіру. Соқа әдісімен тежеу және төменгі тұрыста беткейден түсуді үйрету.</w:t>
            </w:r>
          </w:p>
          <w:p w:rsidR="00650554" w:rsidRPr="0088011E" w:rsidRDefault="00650554" w:rsidP="00DA53D1">
            <w:pPr>
              <w:pStyle w:val="1"/>
              <w:rPr>
                <w:b w:val="0"/>
                <w:sz w:val="28"/>
                <w:szCs w:val="28"/>
              </w:rPr>
            </w:pPr>
            <w:r w:rsidRPr="0088011E">
              <w:rPr>
                <w:b w:val="0"/>
                <w:sz w:val="28"/>
                <w:szCs w:val="28"/>
              </w:rPr>
              <w:t xml:space="preserve">Оқушыларға түсіндіру және көрсету. Шаңғының ішкі қырымен  оң және сол жаққа  итеру арқылы сырғанайды. </w:t>
            </w:r>
            <w:r w:rsidRPr="0088011E">
              <w:rPr>
                <w:sz w:val="28"/>
                <w:szCs w:val="28"/>
              </w:rPr>
              <w:t>Соқа әдісімен тежеу</w:t>
            </w:r>
            <w:r w:rsidRPr="0088011E">
              <w:rPr>
                <w:b w:val="0"/>
                <w:sz w:val="28"/>
                <w:szCs w:val="28"/>
              </w:rPr>
              <w:t xml:space="preserve"> еңестен түскен кезде қолданады.Шаңғының ішкі қырымен тіреп өкшені біртіндеп алшақтатады.Тізені жақындатып өкшемен шаңғыны басу керек. Шаңғышы тізесін бүгіп,қолын алға  ұстайды,таяғы қолтықта.     </w:t>
            </w:r>
          </w:p>
          <w:p w:rsidR="00650554" w:rsidRPr="0088011E" w:rsidRDefault="00650554" w:rsidP="00DA53D1">
            <w:pPr>
              <w:pStyle w:val="1"/>
              <w:rPr>
                <w:sz w:val="28"/>
                <w:szCs w:val="28"/>
              </w:rPr>
            </w:pPr>
          </w:p>
          <w:p w:rsidR="00650554" w:rsidRPr="0088011E" w:rsidRDefault="00650554" w:rsidP="00DA53D1">
            <w:pPr>
              <w:pStyle w:val="1"/>
              <w:rPr>
                <w:sz w:val="28"/>
                <w:szCs w:val="28"/>
              </w:rPr>
            </w:pPr>
            <w:r w:rsidRPr="0088011E">
              <w:rPr>
                <w:sz w:val="28"/>
                <w:szCs w:val="28"/>
              </w:rPr>
              <w:t>Қорытынды бөлім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1. Сапқа тұрғызу 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. Қортындыу жасау, бағалау.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Үйге тапсырма беру 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Ұйымдастырып қайтару.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650554" w:rsidRPr="0088011E" w:rsidRDefault="00650554" w:rsidP="00DA53D1">
            <w:pPr>
              <w:rPr>
                <w:b/>
                <w:bCs/>
                <w:sz w:val="28"/>
                <w:szCs w:val="28"/>
                <w:lang w:val="kk-KZ"/>
              </w:rPr>
            </w:pPr>
            <w:r w:rsidRPr="0088011E">
              <w:rPr>
                <w:b/>
                <w:bCs/>
                <w:sz w:val="28"/>
                <w:szCs w:val="28"/>
                <w:lang w:val="kk-KZ"/>
              </w:rPr>
              <w:lastRenderedPageBreak/>
              <w:t>12-15 мин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30 сек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30 сек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30 сек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5 мин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 мин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3-4рет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3-4рет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3-4рет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3-4рет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3-4рет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3-4рет 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25мин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5мин             </w:t>
            </w:r>
          </w:p>
        </w:tc>
        <w:tc>
          <w:tcPr>
            <w:tcW w:w="3827" w:type="dxa"/>
          </w:tcPr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Спорт.киіміне назар аудару.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Қол жүгіргендей қимылдайды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Ара қашықтықты сақтау.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Сол иықтан алға қарау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Құлыпты ашпай қолды түзету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Арқаны түзу ұстау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Қолды түзеу ұстау.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Қолды бүкпеу керек.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Оңға, солға бұрылу.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Қолмен дұрыс жұмыс істеу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  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Кезекпен түсу керек, таяққа мұқият болуы тиіс.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>Шаңғының қарын тазалау.</w:t>
            </w: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</w:p>
          <w:p w:rsidR="00650554" w:rsidRPr="0088011E" w:rsidRDefault="00650554" w:rsidP="00DA53D1">
            <w:pPr>
              <w:rPr>
                <w:sz w:val="28"/>
                <w:szCs w:val="28"/>
                <w:lang w:val="kk-KZ"/>
              </w:rPr>
            </w:pPr>
            <w:r w:rsidRPr="0088011E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650554" w:rsidRPr="0088011E" w:rsidRDefault="00650554" w:rsidP="00650554">
      <w:pPr>
        <w:jc w:val="center"/>
        <w:rPr>
          <w:b/>
          <w:bCs/>
          <w:sz w:val="28"/>
          <w:szCs w:val="28"/>
          <w:lang w:val="kk-KZ"/>
        </w:rPr>
      </w:pPr>
    </w:p>
    <w:p w:rsidR="00D31AC5" w:rsidRDefault="00D31AC5"/>
    <w:sectPr w:rsidR="00D31AC5" w:rsidSect="0065055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50554"/>
    <w:rsid w:val="00340E63"/>
    <w:rsid w:val="00650554"/>
    <w:rsid w:val="00A46B8F"/>
    <w:rsid w:val="00D3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554"/>
    <w:pPr>
      <w:keepNext/>
      <w:jc w:val="center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554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>Grizli777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2014-02-19T07:01:00Z</dcterms:created>
  <dcterms:modified xsi:type="dcterms:W3CDTF">2014-02-19T07:18:00Z</dcterms:modified>
</cp:coreProperties>
</file>